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2</w:t>
      </w:r>
      <w:r>
        <w:rPr>
          <w:rFonts w:hint="eastAsia" w:ascii="宋体" w:hAnsi="宋体" w:eastAsia="宋体"/>
          <w:sz w:val="36"/>
        </w:rPr>
        <w:t>-</w:t>
      </w:r>
      <w:r>
        <w:rPr>
          <w:rFonts w:hint="eastAsia" w:ascii="宋体" w:hAnsi="宋体" w:eastAsia="宋体"/>
          <w:sz w:val="36"/>
          <w:lang w:val="en-US" w:eastAsia="zh-CN"/>
        </w:rPr>
        <w:t>12</w:t>
      </w:r>
      <w:r>
        <w:rPr>
          <w:rFonts w:hint="eastAsia" w:ascii="宋体" w:hAnsi="宋体" w:eastAsia="宋体"/>
          <w:sz w:val="36"/>
        </w:rPr>
        <w:t xml:space="preserve"> - </w:t>
      </w:r>
      <w:r>
        <w:rPr>
          <w:rFonts w:hint="eastAsia" w:ascii="宋体" w:hAnsi="宋体" w:eastAsia="宋体"/>
          <w:sz w:val="36"/>
          <w:lang w:val="en-US" w:eastAsia="zh-CN"/>
        </w:rPr>
        <w:t>29（重招）</w:t>
      </w:r>
    </w:p>
    <w:p>
      <w:pPr>
        <w:ind w:firstLine="420"/>
        <w:jc w:val="center"/>
        <w:rPr>
          <w:rFonts w:hint="eastAsia" w:ascii="宋体" w:hAnsi="宋体"/>
          <w:b/>
          <w:sz w:val="36"/>
          <w:szCs w:val="36"/>
        </w:rPr>
      </w:pPr>
      <w:r>
        <w:rPr>
          <w:rFonts w:hint="eastAsia" w:ascii="宋体" w:hAnsi="宋体" w:eastAsia="宋体"/>
          <w:sz w:val="36"/>
          <w:szCs w:val="36"/>
        </w:rPr>
        <w:t>项目名称：</w:t>
      </w:r>
      <w:r>
        <w:rPr>
          <w:rFonts w:hint="eastAsia" w:ascii="宋体" w:hAnsi="宋体"/>
          <w:b/>
          <w:sz w:val="36"/>
          <w:szCs w:val="36"/>
        </w:rPr>
        <w:t>汕头大学医学院教务管理系统新功能开发技术采购项目</w:t>
      </w:r>
    </w:p>
    <w:p>
      <w:pPr>
        <w:spacing w:line="480" w:lineRule="exact"/>
        <w:jc w:val="center"/>
        <w:rPr>
          <w:rFonts w:ascii="宋体" w:hAnsi="宋体"/>
          <w:b/>
          <w:sz w:val="36"/>
          <w:szCs w:val="36"/>
        </w:rPr>
      </w:pPr>
    </w:p>
    <w:p>
      <w:pPr>
        <w:kinsoku w:val="0"/>
        <w:wordWrap w:val="0"/>
        <w:topLinePunct/>
        <w:ind w:firstLine="1494"/>
        <w:rPr>
          <w:rFonts w:ascii="宋体" w:hAnsi="宋体" w:eastAsia="宋体"/>
          <w:sz w:val="36"/>
          <w:szCs w:val="36"/>
        </w:rPr>
      </w:pP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jc w:val="both"/>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ind w:firstLine="3708" w:firstLineChars="900"/>
        <w:rPr>
          <w:rFonts w:hint="default" w:ascii="宋体" w:hAnsi="宋体" w:eastAsia="宋体"/>
          <w:sz w:val="24"/>
          <w:lang w:val="en-US"/>
        </w:rPr>
      </w:pPr>
      <w:r>
        <w:rPr>
          <w:rFonts w:hint="eastAsia" w:ascii="宋体" w:hAnsi="宋体" w:eastAsia="宋体"/>
          <w:sz w:val="36"/>
          <w:szCs w:val="36"/>
          <w:lang w:val="en-US" w:eastAsia="zh-CN"/>
        </w:rPr>
        <w:t>2022.12.29</w:t>
      </w: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向我院缴交资料费时用此专用户头：单位名称：（汕头大学医学院 ）  帐号：（</w:t>
      </w:r>
      <w:r>
        <w:rPr>
          <w:rFonts w:hint="eastAsia" w:ascii="宋体" w:hAnsi="Arial Narrow" w:eastAsia="宋体"/>
          <w:b/>
          <w:sz w:val="21"/>
          <w:szCs w:val="21"/>
        </w:rPr>
        <w:t>705557744822</w:t>
      </w:r>
      <w:r>
        <w:rPr>
          <w:rFonts w:hint="eastAsia" w:ascii="宋体" w:hAnsi="Arial Narrow" w:eastAsia="宋体"/>
          <w:sz w:val="18"/>
        </w:rPr>
        <w:t>）  开户行：（中行嘉泰支行）</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spacing w:line="480" w:lineRule="exact"/>
        <w:jc w:val="center"/>
        <w:rPr>
          <w:rFonts w:hint="eastAsia" w:ascii="宋体" w:hAnsi="宋体"/>
          <w:b/>
          <w:sz w:val="21"/>
          <w:szCs w:val="21"/>
        </w:rPr>
      </w:pPr>
      <w:r>
        <w:rPr>
          <w:rFonts w:hint="eastAsia" w:ascii="宋体" w:hAnsi="宋体"/>
          <w:b/>
          <w:sz w:val="21"/>
          <w:szCs w:val="21"/>
        </w:rPr>
        <w:t>汕头大学医学院教务管理系统新功能开发技术采购项目</w:t>
      </w:r>
    </w:p>
    <w:p>
      <w:pPr>
        <w:spacing w:line="480" w:lineRule="exact"/>
        <w:jc w:val="center"/>
        <w:rPr>
          <w:rFonts w:hint="eastAsia" w:ascii="宋体" w:hAnsi="宋体"/>
          <w:b/>
          <w:sz w:val="21"/>
          <w:szCs w:val="21"/>
        </w:rPr>
      </w:pPr>
      <w:r>
        <w:rPr>
          <w:rFonts w:hint="eastAsia" w:ascii="宋体" w:hAnsi="宋体"/>
          <w:b/>
          <w:sz w:val="21"/>
          <w:szCs w:val="21"/>
        </w:rPr>
        <w:t>（预算</w:t>
      </w:r>
      <w:r>
        <w:rPr>
          <w:rFonts w:hint="eastAsia" w:ascii="宋体" w:hAnsi="宋体"/>
          <w:b/>
          <w:sz w:val="21"/>
          <w:szCs w:val="21"/>
          <w:lang w:val="en-US" w:eastAsia="zh-CN"/>
        </w:rPr>
        <w:t>25</w:t>
      </w:r>
      <w:r>
        <w:rPr>
          <w:rFonts w:hint="eastAsia" w:ascii="宋体" w:hAnsi="宋体"/>
          <w:b/>
          <w:sz w:val="21"/>
          <w:szCs w:val="21"/>
        </w:rPr>
        <w:t>万元）</w:t>
      </w:r>
    </w:p>
    <w:p>
      <w:pPr>
        <w:kinsoku w:val="0"/>
        <w:wordWrap w:val="0"/>
        <w:topLinePunct/>
        <w:ind w:firstLine="393" w:firstLineChars="150"/>
        <w:rPr>
          <w:rFonts w:asciiTheme="minorEastAsia" w:hAnsiTheme="minorEastAsia" w:eastAsiaTheme="minorEastAsia"/>
          <w:sz w:val="21"/>
          <w:szCs w:val="21"/>
        </w:rPr>
      </w:pPr>
    </w:p>
    <w:p>
      <w:pPr>
        <w:rPr>
          <w:rFonts w:ascii="宋体" w:hAnsi="宋体" w:eastAsia="宋体"/>
          <w:b/>
          <w:sz w:val="21"/>
          <w:szCs w:val="21"/>
        </w:rPr>
      </w:pP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6"/>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报价方式：以</w:t>
      </w:r>
      <w:r>
        <w:rPr>
          <w:rFonts w:hint="eastAsia" w:ascii="宋体" w:hAnsi="Arial Narrow" w:eastAsia="宋体"/>
          <w:b/>
          <w:bCs/>
          <w:sz w:val="18"/>
        </w:rPr>
        <w:t>人民币</w:t>
      </w:r>
      <w:r>
        <w:rPr>
          <w:rFonts w:hint="eastAsia" w:ascii="宋体" w:hAnsi="Arial Narrow" w:eastAsia="宋体"/>
          <w:sz w:val="18"/>
        </w:rPr>
        <w:t>报价。</w:t>
      </w:r>
    </w:p>
    <w:p>
      <w:pPr>
        <w:numPr>
          <w:ilvl w:val="0"/>
          <w:numId w:val="6"/>
        </w:numPr>
        <w:tabs>
          <w:tab w:val="left" w:pos="0"/>
          <w:tab w:val="clear" w:pos="425"/>
        </w:tabs>
        <w:kinsoku w:val="0"/>
        <w:wordWrap w:val="0"/>
        <w:topLinePunct/>
        <w:ind w:left="664" w:hanging="332"/>
        <w:rPr>
          <w:rFonts w:ascii="宋体" w:hAnsi="宋体" w:eastAsia="宋体"/>
          <w:sz w:val="18"/>
        </w:rPr>
      </w:pPr>
      <w:r>
        <w:rPr>
          <w:rFonts w:hint="eastAsia" w:ascii="宋体" w:hAnsi="Arial Narrow" w:eastAsia="宋体"/>
          <w:sz w:val="18"/>
        </w:rPr>
        <w:t>报价要求：1）设备按单台套报价，工程按设备、材料、工程安装费用分别报价，都必须含税价及运输安装等有关一切费用；2）</w:t>
      </w:r>
      <w:r>
        <w:rPr>
          <w:rFonts w:hint="eastAsia" w:ascii="宋体" w:hAnsi="宋体"/>
          <w:sz w:val="21"/>
          <w:szCs w:val="21"/>
        </w:rPr>
        <w:t>享受海关免税优惠政策的进口科教用品，投标人应报设备免税价（CIF汕头）；3）服务类报价按标书要求报总价或单项价格。</w:t>
      </w: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rPr>
          <w:rFonts w:ascii="仿宋_GB2312" w:hAnsi="宋体"/>
          <w:sz w:val="21"/>
          <w:szCs w:val="21"/>
        </w:rPr>
      </w:pPr>
      <w:r>
        <w:rPr>
          <w:rFonts w:hint="eastAsia" w:ascii="仿宋_GB2312" w:hAnsi="宋体"/>
          <w:sz w:val="21"/>
          <w:szCs w:val="21"/>
        </w:rPr>
        <w:t xml:space="preserve">  1.回标截止时间、地点：</w:t>
      </w:r>
      <w:r>
        <w:rPr>
          <w:rFonts w:hint="eastAsia" w:ascii="仿宋_GB2312" w:hAnsi="Arial Narrow"/>
          <w:sz w:val="21"/>
          <w:szCs w:val="21"/>
        </w:rPr>
        <w:t>投标书必须以密封加盖骑缝章的形式于</w:t>
      </w:r>
      <w:r>
        <w:rPr>
          <w:rFonts w:hint="eastAsia" w:ascii="仿宋_GB2312" w:hAnsi="宋体"/>
          <w:sz w:val="21"/>
          <w:szCs w:val="21"/>
        </w:rPr>
        <w:t>202</w:t>
      </w:r>
      <w:r>
        <w:rPr>
          <w:rFonts w:hint="eastAsia" w:ascii="仿宋_GB2312" w:hAnsi="宋体"/>
          <w:sz w:val="21"/>
          <w:szCs w:val="21"/>
          <w:lang w:val="en-US" w:eastAsia="zh-CN"/>
        </w:rPr>
        <w:t>3</w:t>
      </w:r>
      <w:r>
        <w:rPr>
          <w:rFonts w:hint="eastAsia" w:ascii="仿宋_GB2312" w:hAnsi="宋体"/>
          <w:sz w:val="21"/>
          <w:szCs w:val="21"/>
        </w:rPr>
        <w:t>年</w:t>
      </w:r>
      <w:r>
        <w:rPr>
          <w:rFonts w:hint="eastAsia" w:ascii="仿宋_GB2312" w:hAnsi="宋体"/>
          <w:sz w:val="21"/>
          <w:szCs w:val="21"/>
          <w:lang w:val="en-US" w:eastAsia="zh-CN"/>
        </w:rPr>
        <w:t>1</w:t>
      </w:r>
      <w:r>
        <w:rPr>
          <w:rFonts w:hint="eastAsia" w:ascii="仿宋_GB2312" w:hAnsi="宋体"/>
          <w:sz w:val="21"/>
          <w:szCs w:val="21"/>
        </w:rPr>
        <w:t xml:space="preserve"> 月</w:t>
      </w:r>
      <w:r>
        <w:rPr>
          <w:rFonts w:hint="eastAsia" w:ascii="仿宋_GB2312" w:hAnsi="宋体"/>
          <w:sz w:val="21"/>
          <w:szCs w:val="21"/>
          <w:lang w:val="en-US" w:eastAsia="zh-CN"/>
        </w:rPr>
        <w:t>22</w:t>
      </w:r>
      <w:bookmarkStart w:id="2" w:name="_GoBack"/>
      <w:bookmarkEnd w:id="2"/>
      <w:r>
        <w:rPr>
          <w:rFonts w:hint="eastAsia" w:ascii="仿宋_GB2312" w:hAnsi="宋体"/>
          <w:sz w:val="21"/>
          <w:szCs w:val="21"/>
          <w:lang w:val="en-US" w:eastAsia="zh-CN"/>
        </w:rPr>
        <w:t xml:space="preserve"> </w:t>
      </w:r>
      <w:r>
        <w:rPr>
          <w:rFonts w:hint="eastAsia" w:ascii="仿宋_GB2312" w:hAnsi="宋体"/>
          <w:sz w:val="21"/>
          <w:szCs w:val="21"/>
        </w:rPr>
        <w:t>日上午</w:t>
      </w:r>
      <w:r>
        <w:rPr>
          <w:rFonts w:hint="eastAsia" w:ascii="仿宋_GB2312" w:hAnsi="宋体"/>
          <w:sz w:val="21"/>
          <w:szCs w:val="21"/>
          <w:lang w:val="en-US" w:eastAsia="zh-CN"/>
        </w:rPr>
        <w:t>9</w:t>
      </w:r>
      <w:r>
        <w:rPr>
          <w:rFonts w:hint="eastAsia" w:ascii="仿宋_GB2312" w:hAnsi="宋体"/>
          <w:sz w:val="21"/>
          <w:szCs w:val="21"/>
        </w:rPr>
        <w:t>:</w:t>
      </w:r>
      <w:r>
        <w:rPr>
          <w:rFonts w:hint="eastAsia" w:ascii="仿宋_GB2312" w:hAnsi="宋体"/>
          <w:sz w:val="21"/>
          <w:szCs w:val="21"/>
          <w:lang w:val="en-US" w:eastAsia="zh-CN"/>
        </w:rPr>
        <w:t>3</w:t>
      </w:r>
      <w:r>
        <w:rPr>
          <w:rFonts w:hint="eastAsia" w:ascii="仿宋_GB2312" w:hAnsi="宋体"/>
          <w:sz w:val="21"/>
          <w:szCs w:val="21"/>
        </w:rPr>
        <w:t>0前送达汕头大学医学院行政楼六楼设备科</w:t>
      </w:r>
    </w:p>
    <w:p>
      <w:pPr>
        <w:kinsoku w:val="0"/>
        <w:wordWrap w:val="0"/>
        <w:topLinePunct/>
        <w:ind w:firstLine="780"/>
        <w:rPr>
          <w:rFonts w:ascii="仿宋_GB2312" w:hAnsi="Arial Narrow"/>
          <w:bCs/>
          <w:iCs/>
          <w:sz w:val="21"/>
          <w:szCs w:val="21"/>
        </w:rPr>
      </w:pPr>
      <w:r>
        <w:rPr>
          <w:rFonts w:hint="eastAsia" w:ascii="仿宋_GB2312" w:hAnsi="Arial Narrow"/>
          <w:bCs/>
          <w:iCs/>
          <w:sz w:val="21"/>
          <w:szCs w:val="21"/>
        </w:rPr>
        <w:t>联系人：方冶、杨成瑜</w:t>
      </w:r>
    </w:p>
    <w:p>
      <w:pPr>
        <w:kinsoku w:val="0"/>
        <w:wordWrap w:val="0"/>
        <w:topLinePunct/>
        <w:ind w:firstLine="780"/>
        <w:rPr>
          <w:rFonts w:hint="eastAsia" w:ascii="仿宋_GB2312" w:hAnsi="Arial Narrow"/>
          <w:bCs/>
          <w:iCs/>
          <w:sz w:val="21"/>
          <w:szCs w:val="21"/>
        </w:rPr>
      </w:pPr>
      <w:r>
        <w:rPr>
          <w:rFonts w:hint="eastAsia" w:ascii="仿宋_GB2312" w:hAnsi="Arial Narrow"/>
          <w:bCs/>
          <w:iCs/>
          <w:sz w:val="21"/>
          <w:szCs w:val="21"/>
        </w:rPr>
        <w:t>联系电话：88900477</w:t>
      </w:r>
    </w:p>
    <w:p>
      <w:pPr>
        <w:ind w:left="1920"/>
        <w:rPr>
          <w:rFonts w:ascii="仿宋_GB2312"/>
        </w:rPr>
      </w:pPr>
    </w:p>
    <w:p>
      <w:pPr>
        <w:kinsoku w:val="0"/>
        <w:wordWrap w:val="0"/>
        <w:topLinePunct/>
        <w:ind w:firstLine="780"/>
        <w:rPr>
          <w:rFonts w:hint="eastAsia" w:ascii="仿宋_GB2312" w:hAnsi="Arial Narrow"/>
          <w:bCs/>
          <w:iCs/>
          <w:sz w:val="21"/>
          <w:szCs w:val="21"/>
        </w:rPr>
      </w:pPr>
    </w:p>
    <w:p>
      <w:pPr>
        <w:shd w:val="clear" w:color="auto" w:fill="FFFFFF"/>
        <w:rPr>
          <w:rFonts w:ascii="仿宋_GB2312"/>
        </w:rPr>
      </w:pPr>
      <w:r>
        <w:t xml:space="preserve"> </w:t>
      </w:r>
      <w:r>
        <w:rPr>
          <w:rFonts w:hint="eastAsia" w:ascii="仿宋_GB2312"/>
        </w:rPr>
        <w:t xml:space="preserve">  </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kinsoku w:val="0"/>
        <w:wordWrap w:val="0"/>
        <w:topLinePunct/>
        <w:rPr>
          <w:rFonts w:ascii="宋体" w:hAnsi="Arial Narrow" w:eastAsia="宋体"/>
          <w:b/>
          <w:sz w:val="21"/>
        </w:rPr>
      </w:pPr>
      <w:r>
        <w:rPr>
          <w:rFonts w:hint="eastAsia" w:ascii="宋体" w:eastAsia="宋体"/>
          <w:sz w:val="18"/>
        </w:rPr>
        <w:t>1.本次采购采用按</w:t>
      </w:r>
      <w:r>
        <w:rPr>
          <w:rFonts w:hint="eastAsia" w:ascii="宋体" w:eastAsia="宋体"/>
          <w:sz w:val="18"/>
          <w:lang w:eastAsia="zh-CN"/>
        </w:rPr>
        <w:t>完全符合要求的报价</w:t>
      </w:r>
      <w:r>
        <w:rPr>
          <w:rFonts w:hint="eastAsia" w:ascii="宋体" w:eastAsia="宋体"/>
          <w:sz w:val="18"/>
        </w:rPr>
        <w:t>高低选出中标候选人。</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numPr>
          <w:ilvl w:val="0"/>
          <w:numId w:val="0"/>
        </w:numPr>
        <w:tabs>
          <w:tab w:val="left" w:pos="0"/>
        </w:tabs>
        <w:kinsoku w:val="0"/>
        <w:wordWrap w:val="0"/>
        <w:topLinePunct/>
        <w:ind w:left="498" w:leftChars="0"/>
        <w:rPr>
          <w:rFonts w:ascii="宋体" w:hAnsi="宋体" w:eastAsia="宋体"/>
          <w:sz w:val="21"/>
        </w:rPr>
      </w:pPr>
    </w:p>
    <w:p>
      <w:pPr>
        <w:kinsoku w:val="0"/>
        <w:wordWrap w:val="0"/>
        <w:topLinePunct/>
        <w:jc w:val="center"/>
        <w:rPr>
          <w:rFonts w:ascii="宋体" w:hAnsi="Arial Narrow" w:eastAsia="宋体"/>
          <w:b/>
          <w:sz w:val="32"/>
        </w:rPr>
      </w:pPr>
      <w:r>
        <w:rPr>
          <w:rFonts w:hint="eastAsia" w:ascii="宋体" w:hAnsi="Arial Narrow" w:eastAsia="宋体"/>
          <w:b/>
          <w:sz w:val="32"/>
        </w:rPr>
        <w:t>第二部分  资格及技术规格要求和交货日期、地点等</w:t>
      </w:r>
    </w:p>
    <w:p>
      <w:pPr>
        <w:jc w:val="center"/>
        <w:rPr>
          <w:rFonts w:hint="eastAsia"/>
          <w:sz w:val="30"/>
          <w:szCs w:val="30"/>
        </w:rPr>
      </w:pPr>
      <w:r>
        <w:rPr>
          <w:rFonts w:hint="eastAsia" w:ascii="Arial" w:hAnsi="Arial" w:cs="Arial"/>
          <w:b/>
          <w:sz w:val="21"/>
          <w:szCs w:val="21"/>
        </w:rPr>
        <w:t xml:space="preserve">  </w:t>
      </w:r>
      <w:bookmarkStart w:id="0" w:name="OLE_LINK27"/>
      <w:bookmarkStart w:id="1" w:name="OLE_LINK26"/>
      <w:r>
        <w:rPr>
          <w:rFonts w:hint="eastAsia" w:ascii="Arial" w:hAnsi="Arial" w:cs="Arial"/>
          <w:b/>
          <w:sz w:val="30"/>
          <w:szCs w:val="30"/>
          <w:lang w:eastAsia="zh-CN"/>
        </w:rPr>
        <w:t>项目</w:t>
      </w:r>
      <w:r>
        <w:rPr>
          <w:rFonts w:hint="eastAsia"/>
          <w:sz w:val="30"/>
          <w:szCs w:val="30"/>
        </w:rPr>
        <w:t>技术要求</w:t>
      </w:r>
    </w:p>
    <w:p>
      <w:pPr>
        <w:jc w:val="both"/>
        <w:rPr>
          <w:rFonts w:hint="default" w:eastAsia="仿宋_GB2312"/>
          <w:sz w:val="30"/>
          <w:szCs w:val="30"/>
          <w:lang w:val="en-US" w:eastAsia="zh-CN"/>
        </w:rPr>
      </w:pPr>
      <w:r>
        <w:rPr>
          <w:rFonts w:hint="eastAsia"/>
          <w:sz w:val="30"/>
          <w:szCs w:val="30"/>
          <w:lang w:eastAsia="zh-CN"/>
        </w:rPr>
        <w:t>预算：</w:t>
      </w:r>
      <w:r>
        <w:rPr>
          <w:rFonts w:hint="eastAsia"/>
          <w:sz w:val="30"/>
          <w:szCs w:val="30"/>
          <w:lang w:val="en-US" w:eastAsia="zh-CN"/>
        </w:rPr>
        <w:t>250000元</w:t>
      </w:r>
    </w:p>
    <w:bookmarkEnd w:id="0"/>
    <w:bookmarkEnd w:id="1"/>
    <w:p>
      <w:pPr>
        <w:rPr>
          <w:rFonts w:hint="eastAsia" w:ascii="宋体" w:hAnsi="宋体" w:eastAsia="宋体" w:cs="宋体"/>
          <w:b/>
          <w:sz w:val="24"/>
          <w:szCs w:val="24"/>
        </w:rPr>
      </w:pPr>
    </w:p>
    <w:p>
      <w:pPr>
        <w:numPr>
          <w:ilvl w:val="0"/>
          <w:numId w:val="0"/>
        </w:numPr>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技术开发内容</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rPr>
        <w:t>学生日常档案系统开发，包括基础档案、学籍档案、成绩档案、处分、请假、获奖等内容管理</w:t>
      </w:r>
      <w:r>
        <w:rPr>
          <w:rFonts w:hint="eastAsia" w:ascii="宋体" w:hAnsi="宋体" w:eastAsia="宋体" w:cs="宋体"/>
          <w:bCs/>
          <w:sz w:val="24"/>
          <w:szCs w:val="24"/>
          <w:lang w:eastAsia="zh-CN"/>
        </w:rPr>
        <w:t>；</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rPr>
        <w:t>移动审核功能开发，实现通过微信完成各种请假、教室预约等功能移动审核和通知公告功能</w:t>
      </w:r>
      <w:r>
        <w:rPr>
          <w:rFonts w:hint="eastAsia" w:ascii="宋体" w:hAnsi="宋体" w:eastAsia="宋体" w:cs="宋体"/>
          <w:bCs/>
          <w:sz w:val="24"/>
          <w:szCs w:val="24"/>
          <w:lang w:eastAsia="zh-CN"/>
        </w:rPr>
        <w:t>；</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rPr>
        <w:t>学生请假管理，实现微信请假及审批，并自动计算请假天数、归档</w:t>
      </w:r>
      <w:r>
        <w:rPr>
          <w:rFonts w:hint="eastAsia" w:ascii="宋体" w:hAnsi="宋体" w:eastAsia="宋体" w:cs="宋体"/>
          <w:bCs/>
          <w:sz w:val="24"/>
          <w:szCs w:val="24"/>
          <w:lang w:eastAsia="zh-CN"/>
        </w:rPr>
        <w:t>；</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rPr>
        <w:t>教室预约功能开发</w:t>
      </w:r>
      <w:r>
        <w:rPr>
          <w:rFonts w:hint="eastAsia" w:ascii="宋体" w:hAnsi="宋体" w:eastAsia="宋体" w:cs="宋体"/>
          <w:bCs/>
          <w:sz w:val="24"/>
          <w:szCs w:val="24"/>
          <w:lang w:eastAsia="zh-CN"/>
        </w:rPr>
        <w:t>；</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rPr>
        <w:t>学生成绩与GPA换算功能开发</w:t>
      </w:r>
      <w:r>
        <w:rPr>
          <w:rFonts w:hint="eastAsia" w:ascii="宋体" w:hAnsi="宋体" w:eastAsia="宋体" w:cs="宋体"/>
          <w:bCs/>
          <w:sz w:val="24"/>
          <w:szCs w:val="24"/>
          <w:lang w:eastAsia="zh-CN"/>
        </w:rPr>
        <w:t>；</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rPr>
        <w:t>课程多专业成绩模型开发</w:t>
      </w:r>
      <w:r>
        <w:rPr>
          <w:rFonts w:hint="eastAsia" w:ascii="宋体" w:hAnsi="宋体" w:eastAsia="宋体" w:cs="宋体"/>
          <w:bCs/>
          <w:sz w:val="24"/>
          <w:szCs w:val="24"/>
          <w:lang w:eastAsia="zh-CN"/>
        </w:rPr>
        <w:t>；</w:t>
      </w:r>
    </w:p>
    <w:p>
      <w:pPr>
        <w:numPr>
          <w:ilvl w:val="0"/>
          <w:numId w:val="9"/>
        </w:numPr>
        <w:rPr>
          <w:rFonts w:hint="eastAsia" w:ascii="宋体" w:hAnsi="宋体" w:eastAsia="宋体" w:cs="宋体"/>
          <w:bCs/>
          <w:sz w:val="24"/>
          <w:szCs w:val="24"/>
        </w:rPr>
      </w:pPr>
      <w:r>
        <w:rPr>
          <w:rFonts w:hint="eastAsia" w:ascii="宋体" w:hAnsi="宋体" w:eastAsia="宋体" w:cs="宋体"/>
          <w:bCs/>
          <w:sz w:val="24"/>
          <w:szCs w:val="24"/>
          <w:lang w:val="en-US" w:eastAsia="zh-CN"/>
        </w:rPr>
        <w:t>阶段及课程成绩复核功能开发。</w:t>
      </w:r>
    </w:p>
    <w:p>
      <w:pPr>
        <w:ind w:firstLine="420"/>
        <w:rPr>
          <w:rFonts w:hint="eastAsia" w:ascii="宋体" w:hAnsi="宋体" w:eastAsia="宋体" w:cs="宋体"/>
          <w:bCs/>
          <w:sz w:val="24"/>
          <w:szCs w:val="24"/>
        </w:rPr>
      </w:pPr>
    </w:p>
    <w:p>
      <w:pPr>
        <w:numPr>
          <w:ilvl w:val="0"/>
          <w:numId w:val="0"/>
        </w:numPr>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关键技术指标</w:t>
      </w:r>
    </w:p>
    <w:p>
      <w:pPr>
        <w:rPr>
          <w:rFonts w:hint="eastAsia" w:ascii="宋体" w:hAnsi="宋体" w:eastAsia="宋体" w:cs="宋体"/>
          <w:bCs/>
          <w:sz w:val="24"/>
          <w:szCs w:val="24"/>
        </w:rPr>
      </w:pPr>
      <w:r>
        <w:rPr>
          <w:rFonts w:hint="eastAsia" w:ascii="宋体" w:hAnsi="宋体" w:eastAsia="宋体" w:cs="宋体"/>
          <w:bCs/>
          <w:sz w:val="24"/>
          <w:szCs w:val="24"/>
        </w:rPr>
        <w:t>1、乙方需熟悉</w:t>
      </w:r>
      <w:r>
        <w:rPr>
          <w:rFonts w:hint="eastAsia" w:ascii="宋体" w:hAnsi="宋体" w:eastAsia="宋体" w:cs="宋体"/>
          <w:bCs/>
          <w:sz w:val="24"/>
          <w:szCs w:val="24"/>
          <w:lang w:val="en-US" w:eastAsia="zh-CN"/>
        </w:rPr>
        <w:t>甲方现有的</w:t>
      </w:r>
      <w:r>
        <w:rPr>
          <w:rFonts w:hint="eastAsia" w:ascii="宋体" w:hAnsi="宋体" w:eastAsia="宋体" w:cs="宋体"/>
          <w:bCs/>
          <w:sz w:val="24"/>
          <w:szCs w:val="24"/>
        </w:rPr>
        <w:t>相关系统的业务架构、技术架构、数据架构，</w:t>
      </w:r>
      <w:r>
        <w:rPr>
          <w:rFonts w:hint="eastAsia" w:ascii="宋体" w:hAnsi="宋体" w:eastAsia="宋体" w:cs="宋体"/>
          <w:bCs/>
          <w:sz w:val="24"/>
          <w:szCs w:val="24"/>
          <w:lang w:val="en-US" w:eastAsia="zh-CN"/>
        </w:rPr>
        <w:t>并在投标时附上上述三个架构的技术文档，</w:t>
      </w:r>
      <w:r>
        <w:rPr>
          <w:rFonts w:hint="eastAsia" w:ascii="宋体" w:hAnsi="宋体" w:eastAsia="宋体" w:cs="宋体"/>
          <w:bCs/>
          <w:sz w:val="24"/>
          <w:szCs w:val="24"/>
        </w:rPr>
        <w:t>系统新旧功能应用需无缝联通。</w:t>
      </w:r>
    </w:p>
    <w:p>
      <w:pPr>
        <w:rPr>
          <w:rFonts w:hint="eastAsia" w:ascii="宋体" w:hAnsi="宋体" w:eastAsia="宋体" w:cs="宋体"/>
          <w:bCs/>
          <w:color w:val="auto"/>
          <w:sz w:val="24"/>
          <w:szCs w:val="24"/>
        </w:rPr>
      </w:pPr>
      <w:r>
        <w:rPr>
          <w:rFonts w:hint="eastAsia" w:ascii="宋体" w:hAnsi="宋体" w:eastAsia="宋体" w:cs="宋体"/>
          <w:bCs/>
          <w:sz w:val="24"/>
          <w:szCs w:val="24"/>
        </w:rPr>
        <w:t>2、需提供７×1２小时技术支持服务，</w:t>
      </w:r>
      <w:r>
        <w:rPr>
          <w:rFonts w:hint="eastAsia" w:ascii="宋体" w:hAnsi="宋体" w:eastAsia="宋体" w:cs="宋体"/>
          <w:bCs/>
          <w:color w:val="auto"/>
          <w:sz w:val="24"/>
          <w:szCs w:val="24"/>
        </w:rPr>
        <w:t>协助甲方人员开展集成功能开发。</w:t>
      </w:r>
    </w:p>
    <w:p>
      <w:pPr>
        <w:rPr>
          <w:rFonts w:ascii="仿宋" w:hAnsi="仿宋" w:eastAsia="仿宋" w:cs="仿宋"/>
          <w:bCs/>
          <w:sz w:val="24"/>
          <w:szCs w:val="24"/>
        </w:rPr>
      </w:pPr>
    </w:p>
    <w:p>
      <w:pPr>
        <w:widowControl/>
        <w:spacing w:line="288" w:lineRule="auto"/>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eastAsia="zh-CN"/>
        </w:rPr>
        <w:t>（三）</w:t>
      </w:r>
      <w:r>
        <w:rPr>
          <w:rFonts w:hint="eastAsia" w:ascii="宋体" w:hAnsi="宋体" w:eastAsia="宋体" w:cs="宋体"/>
          <w:color w:val="000000"/>
          <w:sz w:val="24"/>
          <w:szCs w:val="24"/>
          <w:shd w:val="clear" w:color="auto" w:fill="FFFFFF"/>
        </w:rPr>
        <w:t>付款方式：</w:t>
      </w:r>
    </w:p>
    <w:p>
      <w:pPr>
        <w:widowControl/>
        <w:spacing w:line="288" w:lineRule="auto"/>
        <w:jc w:val="left"/>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rPr>
        <w:t>1</w:t>
      </w:r>
      <w:r>
        <w:rPr>
          <w:rFonts w:hint="eastAsia" w:ascii="宋体" w:hAnsi="宋体" w:eastAsia="宋体" w:cs="宋体"/>
          <w:color w:val="000000"/>
          <w:sz w:val="24"/>
          <w:szCs w:val="24"/>
          <w:shd w:val="clear" w:color="auto" w:fill="FFFFFF"/>
          <w:lang w:val="en-US" w:eastAsia="zh-CN"/>
        </w:rPr>
        <w:t>.中标方需在中标结果公布后10日内向我院交付中标金额5%的履约保证金，该保证金在系统正常运行3年后10个工作日内由我院无息退还给中标方。</w:t>
      </w:r>
    </w:p>
    <w:p>
      <w:pPr>
        <w:widowControl/>
        <w:spacing w:line="288" w:lineRule="auto"/>
        <w:jc w:val="left"/>
        <w:rPr>
          <w:rFonts w:hint="eastAsia" w:cs="宋体" w:asciiTheme="minorEastAsia" w:hAnsiTheme="minorEastAsia" w:eastAsiaTheme="minorEastAsia"/>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lang w:eastAsia="zh-CN"/>
        </w:rPr>
        <w:t>系统安装验收合格后凭中标方发票10个工作日内支付100%货款。</w:t>
      </w:r>
    </w:p>
    <w:p>
      <w:pPr>
        <w:framePr w:hSpace="180" w:wrap="around" w:vAnchor="text" w:hAnchor="margin" w:y="605"/>
        <w:widowControl/>
        <w:spacing w:line="288" w:lineRule="auto"/>
        <w:jc w:val="left"/>
        <w:rPr>
          <w:rFonts w:hint="eastAsia" w:cs="宋体" w:asciiTheme="minorEastAsia" w:hAnsiTheme="minorEastAsia" w:eastAsiaTheme="minorEastAsia"/>
          <w:color w:val="000000"/>
          <w:sz w:val="21"/>
          <w:szCs w:val="21"/>
          <w:shd w:val="clear" w:color="auto" w:fill="FFFFFF"/>
          <w:lang w:eastAsia="zh-CN"/>
        </w:rPr>
      </w:pPr>
      <w:r>
        <w:rPr>
          <w:rFonts w:hint="eastAsia" w:cs="宋体" w:asciiTheme="minorEastAsia" w:hAnsiTheme="minorEastAsia" w:eastAsiaTheme="minorEastAsia"/>
          <w:color w:val="000000"/>
          <w:sz w:val="21"/>
          <w:szCs w:val="21"/>
          <w:shd w:val="clear" w:color="auto" w:fill="FFFFFF"/>
          <w:lang w:eastAsia="zh-CN"/>
        </w:rPr>
        <w:t xml:space="preserve">   </w:t>
      </w:r>
    </w:p>
    <w:p>
      <w:pPr>
        <w:widowControl/>
        <w:spacing w:line="288" w:lineRule="auto"/>
        <w:jc w:val="left"/>
        <w:rPr>
          <w:rFonts w:hint="eastAsia" w:cs="宋体" w:asciiTheme="minorEastAsia" w:hAnsiTheme="minorEastAsia" w:eastAsiaTheme="minorEastAsia"/>
          <w:color w:val="000000"/>
          <w:sz w:val="21"/>
          <w:szCs w:val="21"/>
          <w:shd w:val="clear" w:color="auto" w:fill="FFFFFF"/>
          <w:lang w:eastAsia="zh-CN"/>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10"/>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10"/>
        </w:numPr>
        <w:kinsoku w:val="0"/>
        <w:wordWrap w:val="0"/>
        <w:topLinePunct/>
        <w:spacing w:line="340" w:lineRule="exact"/>
        <w:rPr>
          <w:rFonts w:ascii="仿宋_GB2312" w:hAnsi="宋体"/>
          <w:b/>
          <w:sz w:val="21"/>
        </w:rPr>
      </w:pPr>
      <w:r>
        <w:rPr>
          <w:rFonts w:hint="eastAsia" w:ascii="仿宋_GB2312" w:hAnsi="宋体"/>
          <w:b/>
          <w:sz w:val="21"/>
        </w:rPr>
        <w:t>项目报价</w:t>
      </w:r>
    </w:p>
    <w:p>
      <w:pPr>
        <w:kinsoku w:val="0"/>
        <w:wordWrap w:val="0"/>
        <w:topLinePunct/>
        <w:spacing w:line="340" w:lineRule="exact"/>
        <w:ind w:firstLine="662" w:firstLineChars="253"/>
        <w:rPr>
          <w:rFonts w:ascii="仿宋_GB2312" w:hAnsi="宋体"/>
          <w:b/>
          <w:sz w:val="21"/>
        </w:rPr>
      </w:pP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项目名称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ind w:firstLine="696" w:firstLineChars="300"/>
        <w:rPr>
          <w:rFonts w:ascii="仿宋_GB2312" w:hAnsi="宋体"/>
          <w:sz w:val="18"/>
        </w:rPr>
      </w:pPr>
      <w:r>
        <w:rPr>
          <w:rFonts w:hint="eastAsia" w:ascii="仿宋_GB2312" w:hAnsi="宋体"/>
          <w:sz w:val="18"/>
        </w:rPr>
        <w:t>备注：合同价格为规定地点交货价（包括配件和一切运杂费）</w:t>
      </w:r>
    </w:p>
    <w:p>
      <w:pPr>
        <w:kinsoku w:val="0"/>
        <w:wordWrap w:val="0"/>
        <w:topLinePunct/>
        <w:spacing w:line="340" w:lineRule="exact"/>
        <w:rPr>
          <w:rFonts w:ascii="仿宋_GB2312" w:hAnsi="宋体"/>
          <w:b/>
          <w:sz w:val="21"/>
        </w:rPr>
      </w:pPr>
      <w:r>
        <w:rPr>
          <w:rFonts w:hint="eastAsia" w:ascii="仿宋_GB2312" w:hAnsi="宋体"/>
          <w:b/>
          <w:sz w:val="21"/>
        </w:rPr>
        <w:t>三</w:t>
      </w:r>
      <w:r>
        <w:rPr>
          <w:rFonts w:ascii="仿宋_GB2312" w:hAnsi="宋体"/>
          <w:b/>
          <w:sz w:val="21"/>
        </w:rPr>
        <w:t xml:space="preserve">. </w:t>
      </w:r>
      <w:r>
        <w:rPr>
          <w:rFonts w:hint="eastAsia" w:ascii="仿宋_GB2312" w:hAnsi="宋体"/>
          <w:b/>
          <w:sz w:val="21"/>
        </w:rPr>
        <w:t>设备质量要求及供方对质量负责的条件和期限：</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kinsoku w:val="0"/>
        <w:wordWrap w:val="0"/>
        <w:topLinePunct/>
        <w:spacing w:line="340" w:lineRule="exact"/>
        <w:ind w:left="567" w:hanging="567"/>
        <w:rPr>
          <w:rFonts w:ascii="仿宋_GB2312" w:hAnsi="宋体"/>
          <w:b/>
          <w:sz w:val="21"/>
        </w:rPr>
      </w:pPr>
      <w:r>
        <w:rPr>
          <w:rFonts w:hint="eastAsia" w:ascii="仿宋_GB2312" w:hAnsi="宋体"/>
          <w:b/>
          <w:sz w:val="21"/>
        </w:rPr>
        <w:t>四</w:t>
      </w:r>
      <w:r>
        <w:rPr>
          <w:rFonts w:ascii="仿宋_GB2312" w:hAnsi="宋体"/>
          <w:b/>
          <w:sz w:val="21"/>
        </w:rPr>
        <w:t xml:space="preserve">. </w:t>
      </w:r>
      <w:r>
        <w:rPr>
          <w:rFonts w:hint="eastAsia" w:ascii="仿宋_GB2312" w:hAnsi="宋体"/>
          <w:b/>
          <w:sz w:val="21"/>
        </w:rPr>
        <w:t>交货及验收：</w:t>
      </w:r>
    </w:p>
    <w:p>
      <w:pPr>
        <w:numPr>
          <w:ilvl w:val="0"/>
          <w:numId w:val="12"/>
        </w:numPr>
        <w:tabs>
          <w:tab w:val="left" w:pos="0"/>
          <w:tab w:val="clear" w:pos="425"/>
        </w:tabs>
        <w:kinsoku w:val="0"/>
        <w:wordWrap w:val="0"/>
        <w:topLinePunct/>
        <w:spacing w:line="340" w:lineRule="exact"/>
        <w:ind w:left="830" w:hanging="332"/>
        <w:rPr>
          <w:rFonts w:ascii="仿宋_GB2312"/>
          <w:sz w:val="21"/>
        </w:rPr>
      </w:pPr>
      <w:r>
        <w:rPr>
          <w:rFonts w:hint="eastAsia" w:ascii="仿宋_GB2312"/>
          <w:sz w:val="21"/>
        </w:rPr>
        <w:t>竣工时间：合同签定后60天内。</w:t>
      </w:r>
    </w:p>
    <w:p>
      <w:pPr>
        <w:numPr>
          <w:ilvl w:val="0"/>
          <w:numId w:val="12"/>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2"/>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2"/>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2"/>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rPr>
          <w:rFonts w:ascii="仿宋_GB2312" w:hAnsi="宋体"/>
          <w:b/>
          <w:sz w:val="21"/>
        </w:rPr>
      </w:pPr>
      <w:r>
        <w:rPr>
          <w:rFonts w:hint="eastAsia" w:ascii="仿宋_GB2312" w:hAnsi="宋体"/>
          <w:b/>
          <w:sz w:val="21"/>
        </w:rPr>
        <w:t>五</w:t>
      </w:r>
      <w:r>
        <w:rPr>
          <w:rFonts w:ascii="仿宋_GB2312" w:hAnsi="宋体"/>
          <w:b/>
          <w:sz w:val="21"/>
        </w:rPr>
        <w:t xml:space="preserve">. </w:t>
      </w:r>
      <w:r>
        <w:rPr>
          <w:rFonts w:hint="eastAsia" w:ascii="仿宋_GB2312" w:hAnsi="宋体"/>
          <w:b/>
          <w:sz w:val="21"/>
        </w:rPr>
        <w:t>付款：</w:t>
      </w:r>
    </w:p>
    <w:p>
      <w:pPr>
        <w:widowControl/>
        <w:spacing w:line="288" w:lineRule="auto"/>
        <w:ind w:left="564" w:leftChars="170" w:firstLine="0" w:firstLineChars="0"/>
        <w:jc w:val="left"/>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rPr>
        <w:t>1</w:t>
      </w:r>
      <w:r>
        <w:rPr>
          <w:rFonts w:hint="eastAsia" w:ascii="宋体" w:hAnsi="宋体" w:eastAsia="宋体" w:cs="宋体"/>
          <w:color w:val="000000"/>
          <w:sz w:val="24"/>
          <w:szCs w:val="24"/>
          <w:shd w:val="clear" w:color="auto" w:fill="FFFFFF"/>
          <w:lang w:val="en-US" w:eastAsia="zh-CN"/>
        </w:rPr>
        <w:t>.中标方需在中标结果公布后10日内向我院交付中标金额5%的履约保证金，该保证金在系统正常运行3年后10个工作日内由我院无息退还给中标方。</w:t>
      </w:r>
    </w:p>
    <w:p>
      <w:pPr>
        <w:widowControl/>
        <w:spacing w:line="288" w:lineRule="auto"/>
        <w:ind w:firstLine="584" w:firstLineChars="200"/>
        <w:jc w:val="left"/>
        <w:rPr>
          <w:rFonts w:hint="eastAsia" w:cs="宋体" w:asciiTheme="minorEastAsia" w:hAnsiTheme="minorEastAsia" w:eastAsiaTheme="minorEastAsia"/>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lang w:eastAsia="zh-CN"/>
        </w:rPr>
        <w:t>系统安装验收合格后凭中标方发票10个工作日内支付100%货款。</w:t>
      </w:r>
    </w:p>
    <w:p>
      <w:pPr>
        <w:rPr>
          <w:rFonts w:ascii="仿宋_GB2312" w:hAnsi="宋体"/>
          <w:b/>
          <w:sz w:val="21"/>
        </w:rPr>
      </w:pPr>
      <w:r>
        <w:rPr>
          <w:rFonts w:hint="eastAsia" w:ascii="仿宋_GB2312" w:hAnsi="宋体"/>
          <w:b/>
          <w:sz w:val="21"/>
        </w:rPr>
        <w:t>六</w:t>
      </w:r>
      <w:r>
        <w:rPr>
          <w:rFonts w:ascii="仿宋_GB2312" w:hAnsi="宋体"/>
          <w:b/>
          <w:sz w:val="21"/>
        </w:rPr>
        <w:t xml:space="preserve">. </w:t>
      </w:r>
      <w:r>
        <w:rPr>
          <w:rFonts w:hint="eastAsia" w:ascii="仿宋_GB2312" w:hAnsi="宋体"/>
          <w:b/>
          <w:sz w:val="21"/>
        </w:rPr>
        <w:t>违约责任（服务类项目由用户另行指定）：</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w:t>
      </w:r>
      <w:r>
        <w:rPr>
          <w:rFonts w:ascii="仿宋_GB2312" w:hAnsi="宋体"/>
          <w:sz w:val="21"/>
        </w:rPr>
        <w:t>5%</w:t>
      </w:r>
      <w:r>
        <w:rPr>
          <w:rFonts w:hint="eastAsia" w:ascii="仿宋_GB2312" w:hAnsi="宋体"/>
          <w:sz w:val="21"/>
        </w:rPr>
        <w:t>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w:t>
      </w:r>
      <w:r>
        <w:rPr>
          <w:rFonts w:ascii="仿宋_GB2312" w:hAnsi="宋体"/>
          <w:sz w:val="21"/>
        </w:rPr>
        <w:t>5%</w:t>
      </w:r>
      <w:r>
        <w:rPr>
          <w:rFonts w:hint="eastAsia" w:ascii="仿宋_GB2312" w:hAnsi="宋体"/>
          <w:sz w:val="21"/>
        </w:rPr>
        <w:t>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w:t>
      </w:r>
      <w:r>
        <w:rPr>
          <w:rFonts w:ascii="仿宋_GB2312" w:hAnsi="宋体"/>
          <w:sz w:val="21"/>
        </w:rPr>
        <w:t>5%</w:t>
      </w:r>
      <w:r>
        <w:rPr>
          <w:rFonts w:hint="eastAsia" w:ascii="仿宋_GB2312" w:hAnsi="宋体"/>
          <w:sz w:val="21"/>
        </w:rPr>
        <w:t>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w:t>
      </w:r>
      <w:r>
        <w:rPr>
          <w:rFonts w:ascii="仿宋_GB2312" w:hAnsi="宋体"/>
          <w:sz w:val="21"/>
        </w:rPr>
        <w:t>3‰</w:t>
      </w:r>
      <w:r>
        <w:rPr>
          <w:rFonts w:hint="eastAsia" w:ascii="仿宋_GB2312" w:hAnsi="宋体"/>
          <w:sz w:val="21"/>
        </w:rPr>
        <w:t>向对方偿付违约金。逾期交付超过</w:t>
      </w:r>
      <w:r>
        <w:rPr>
          <w:rFonts w:ascii="仿宋_GB2312" w:hAnsi="宋体"/>
          <w:sz w:val="21"/>
        </w:rPr>
        <w:t>15</w:t>
      </w:r>
      <w:r>
        <w:rPr>
          <w:rFonts w:hint="eastAsia" w:ascii="仿宋_GB2312" w:hAnsi="宋体"/>
          <w:sz w:val="21"/>
        </w:rPr>
        <w:t>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w:t>
      </w:r>
      <w:r>
        <w:rPr>
          <w:rFonts w:ascii="仿宋_GB2312" w:hAnsi="宋体"/>
          <w:sz w:val="21"/>
        </w:rPr>
        <w:t>3‰</w:t>
      </w:r>
      <w:r>
        <w:rPr>
          <w:rFonts w:hint="eastAsia" w:ascii="仿宋_GB2312" w:hAnsi="宋体"/>
          <w:sz w:val="21"/>
        </w:rPr>
        <w:t>向供方偿付违约金。</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szCs w:val="21"/>
        </w:rPr>
      </w:pPr>
      <w:r>
        <w:rPr>
          <w:rFonts w:hint="eastAsia" w:ascii="仿宋_GB2312" w:hAnsi="宋体"/>
          <w:sz w:val="21"/>
          <w:szCs w:val="21"/>
        </w:rPr>
        <w:t xml:space="preserve">                </w:t>
      </w:r>
    </w:p>
    <w:p>
      <w:pPr>
        <w:kinsoku w:val="0"/>
        <w:wordWrap w:val="0"/>
        <w:topLinePunct/>
        <w:spacing w:line="360" w:lineRule="atLeast"/>
        <w:ind w:firstLine="131" w:firstLineChars="50"/>
        <w:rPr>
          <w:rFonts w:ascii="仿宋_GB2312" w:hAnsi="宋体"/>
          <w:sz w:val="21"/>
          <w:szCs w:val="21"/>
        </w:rPr>
      </w:pPr>
      <w:r>
        <w:rPr>
          <w:rFonts w:hint="eastAsia" w:ascii="仿宋_GB2312" w:hAnsi="宋体"/>
          <w:sz w:val="21"/>
          <w:szCs w:val="21"/>
        </w:rPr>
        <w:t>甲方:(盖章)汕头大学医学院     乙方：（盖章）</w:t>
      </w:r>
    </w:p>
    <w:p>
      <w:pPr>
        <w:kinsoku w:val="0"/>
        <w:wordWrap w:val="0"/>
        <w:topLinePunct/>
        <w:spacing w:line="360" w:lineRule="atLeast"/>
        <w:ind w:firstLine="131" w:firstLineChars="50"/>
        <w:rPr>
          <w:rFonts w:ascii="仿宋_GB2312" w:hAnsi="宋体"/>
          <w:sz w:val="21"/>
          <w:szCs w:val="21"/>
        </w:rPr>
      </w:pPr>
      <w:r>
        <w:rPr>
          <w:rFonts w:hint="eastAsia" w:ascii="仿宋_GB2312" w:hAnsi="宋体"/>
          <w:sz w:val="21"/>
          <w:szCs w:val="21"/>
        </w:rPr>
        <w:t>代表：                        代表：</w:t>
      </w:r>
    </w:p>
    <w:p>
      <w:pPr>
        <w:rPr>
          <w:rFonts w:ascii="仿宋_GB2312"/>
          <w:sz w:val="21"/>
          <w:szCs w:val="21"/>
        </w:rPr>
      </w:pPr>
      <w:r>
        <w:rPr>
          <w:rFonts w:hint="eastAsia" w:ascii="仿宋_GB2312" w:hAnsi="宋体"/>
          <w:sz w:val="21"/>
          <w:szCs w:val="21"/>
        </w:rPr>
        <w:t>签订时间：                    签订时间：</w:t>
      </w: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p>
    <w:p>
      <w:pPr>
        <w:kinsoku w:val="0"/>
        <w:wordWrap w:val="0"/>
        <w:topLinePunct/>
        <w:spacing w:line="360" w:lineRule="atLeast"/>
        <w:jc w:val="center"/>
        <w:rPr>
          <w:rFonts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sectPr>
      <w:headerReference r:id="rId3" w:type="default"/>
      <w:footerReference r:id="rId4" w:type="default"/>
      <w:footerReference r:id="rId5" w:type="even"/>
      <w:pgSz w:w="11907" w:h="16840"/>
      <w:pgMar w:top="1021" w:right="1134" w:bottom="1021" w:left="1134" w:header="851" w:footer="992" w:gutter="0"/>
      <w:pgBorders>
        <w:top w:val="none" w:sz="0" w:space="0"/>
        <w:left w:val="none" w:sz="0" w:space="0"/>
        <w:bottom w:val="none" w:sz="0" w:space="0"/>
        <w:right w:val="none" w:sz="0" w:space="0"/>
      </w:pgBorders>
      <w:pgNumType w:start="0"/>
      <w:cols w:space="425"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888D8"/>
    <w:multiLevelType w:val="multilevel"/>
    <w:tmpl w:val="A16888D8"/>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2">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6">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7">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8">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1">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2">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3">
    <w:nsid w:val="7E2A564C"/>
    <w:multiLevelType w:val="singleLevel"/>
    <w:tmpl w:val="7E2A564C"/>
    <w:lvl w:ilvl="0" w:tentative="0">
      <w:start w:val="1"/>
      <w:numFmt w:val="decimal"/>
      <w:lvlText w:val="%1."/>
      <w:lvlJc w:val="left"/>
      <w:pPr>
        <w:tabs>
          <w:tab w:val="left" w:pos="851"/>
        </w:tabs>
        <w:ind w:left="851" w:hanging="425"/>
      </w:pPr>
      <w:rPr>
        <w:rFonts w:hint="eastAsia"/>
      </w:rPr>
    </w:lvl>
  </w:abstractNum>
  <w:num w:numId="1">
    <w:abstractNumId w:val="4"/>
  </w:num>
  <w:num w:numId="2">
    <w:abstractNumId w:val="3"/>
  </w:num>
  <w:num w:numId="3">
    <w:abstractNumId w:val="12"/>
  </w:num>
  <w:num w:numId="4">
    <w:abstractNumId w:val="6"/>
  </w:num>
  <w:num w:numId="5">
    <w:abstractNumId w:val="1"/>
  </w:num>
  <w:num w:numId="6">
    <w:abstractNumId w:val="5"/>
  </w:num>
  <w:num w:numId="7">
    <w:abstractNumId w:val="1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hideGrammaticalErrors/>
  <w:doNotTrackMoves/>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A64781"/>
    <w:rsid w:val="0000204A"/>
    <w:rsid w:val="00004020"/>
    <w:rsid w:val="00005041"/>
    <w:rsid w:val="000059AA"/>
    <w:rsid w:val="0001407A"/>
    <w:rsid w:val="00021081"/>
    <w:rsid w:val="000224C3"/>
    <w:rsid w:val="000231B0"/>
    <w:rsid w:val="00024209"/>
    <w:rsid w:val="00025FD5"/>
    <w:rsid w:val="00026985"/>
    <w:rsid w:val="00034FA8"/>
    <w:rsid w:val="000364E5"/>
    <w:rsid w:val="00041FA2"/>
    <w:rsid w:val="00044606"/>
    <w:rsid w:val="00051179"/>
    <w:rsid w:val="00061177"/>
    <w:rsid w:val="000618D9"/>
    <w:rsid w:val="00066F22"/>
    <w:rsid w:val="00070D89"/>
    <w:rsid w:val="00071AA3"/>
    <w:rsid w:val="00071C62"/>
    <w:rsid w:val="00075CAF"/>
    <w:rsid w:val="00076A72"/>
    <w:rsid w:val="000770C6"/>
    <w:rsid w:val="0008093C"/>
    <w:rsid w:val="000840BC"/>
    <w:rsid w:val="00084B04"/>
    <w:rsid w:val="000915D9"/>
    <w:rsid w:val="000A015E"/>
    <w:rsid w:val="000A2EDC"/>
    <w:rsid w:val="000A477C"/>
    <w:rsid w:val="000A6FAD"/>
    <w:rsid w:val="000A77AB"/>
    <w:rsid w:val="000B6AED"/>
    <w:rsid w:val="000C0DEC"/>
    <w:rsid w:val="000C16D3"/>
    <w:rsid w:val="000C3941"/>
    <w:rsid w:val="000C3B61"/>
    <w:rsid w:val="000C7F51"/>
    <w:rsid w:val="000D0638"/>
    <w:rsid w:val="000D4468"/>
    <w:rsid w:val="000D470E"/>
    <w:rsid w:val="000E0A87"/>
    <w:rsid w:val="000F1FE5"/>
    <w:rsid w:val="000F383B"/>
    <w:rsid w:val="001066A2"/>
    <w:rsid w:val="00110AB1"/>
    <w:rsid w:val="001127F5"/>
    <w:rsid w:val="00112B75"/>
    <w:rsid w:val="001218F4"/>
    <w:rsid w:val="001242FE"/>
    <w:rsid w:val="00133325"/>
    <w:rsid w:val="001342EA"/>
    <w:rsid w:val="001369AB"/>
    <w:rsid w:val="0014112B"/>
    <w:rsid w:val="00141FFF"/>
    <w:rsid w:val="001443B7"/>
    <w:rsid w:val="0014538E"/>
    <w:rsid w:val="00147107"/>
    <w:rsid w:val="00164C72"/>
    <w:rsid w:val="001656D0"/>
    <w:rsid w:val="0017027B"/>
    <w:rsid w:val="001706C2"/>
    <w:rsid w:val="001757AA"/>
    <w:rsid w:val="001823E3"/>
    <w:rsid w:val="0019133A"/>
    <w:rsid w:val="001A3305"/>
    <w:rsid w:val="001A3A62"/>
    <w:rsid w:val="001A55B7"/>
    <w:rsid w:val="001A64DC"/>
    <w:rsid w:val="001A684F"/>
    <w:rsid w:val="001A733C"/>
    <w:rsid w:val="001B1A25"/>
    <w:rsid w:val="001B256E"/>
    <w:rsid w:val="001B2D88"/>
    <w:rsid w:val="001B36A4"/>
    <w:rsid w:val="001B4AAD"/>
    <w:rsid w:val="001B6D46"/>
    <w:rsid w:val="001C06F8"/>
    <w:rsid w:val="001C5BD0"/>
    <w:rsid w:val="001C600D"/>
    <w:rsid w:val="001C6FE3"/>
    <w:rsid w:val="001D277C"/>
    <w:rsid w:val="001D3DA9"/>
    <w:rsid w:val="001D581E"/>
    <w:rsid w:val="001E4034"/>
    <w:rsid w:val="001E5CF1"/>
    <w:rsid w:val="001E610D"/>
    <w:rsid w:val="001E6289"/>
    <w:rsid w:val="001F0C7A"/>
    <w:rsid w:val="001F5D5F"/>
    <w:rsid w:val="001F7EAA"/>
    <w:rsid w:val="0020285D"/>
    <w:rsid w:val="002077D4"/>
    <w:rsid w:val="00213925"/>
    <w:rsid w:val="00213E67"/>
    <w:rsid w:val="00224A9B"/>
    <w:rsid w:val="00234C70"/>
    <w:rsid w:val="002363C0"/>
    <w:rsid w:val="00251FCB"/>
    <w:rsid w:val="0025483C"/>
    <w:rsid w:val="00262EA9"/>
    <w:rsid w:val="002643A4"/>
    <w:rsid w:val="002719DF"/>
    <w:rsid w:val="00273904"/>
    <w:rsid w:val="00276E06"/>
    <w:rsid w:val="00277403"/>
    <w:rsid w:val="00283F3C"/>
    <w:rsid w:val="00285904"/>
    <w:rsid w:val="00285BD4"/>
    <w:rsid w:val="00286DFB"/>
    <w:rsid w:val="002952D8"/>
    <w:rsid w:val="0029552F"/>
    <w:rsid w:val="002A165C"/>
    <w:rsid w:val="002A4782"/>
    <w:rsid w:val="002A5244"/>
    <w:rsid w:val="002A565D"/>
    <w:rsid w:val="002A5C3F"/>
    <w:rsid w:val="002B0E09"/>
    <w:rsid w:val="002B240A"/>
    <w:rsid w:val="002B5510"/>
    <w:rsid w:val="002C6E6A"/>
    <w:rsid w:val="002C7F85"/>
    <w:rsid w:val="002D1AE8"/>
    <w:rsid w:val="002D49F5"/>
    <w:rsid w:val="002D4F3E"/>
    <w:rsid w:val="002F32B6"/>
    <w:rsid w:val="002F51B5"/>
    <w:rsid w:val="002F6C3F"/>
    <w:rsid w:val="00301EDE"/>
    <w:rsid w:val="003042C1"/>
    <w:rsid w:val="0030762D"/>
    <w:rsid w:val="0031207A"/>
    <w:rsid w:val="00312E44"/>
    <w:rsid w:val="003139DA"/>
    <w:rsid w:val="003164AC"/>
    <w:rsid w:val="00321D03"/>
    <w:rsid w:val="00344B76"/>
    <w:rsid w:val="00361561"/>
    <w:rsid w:val="00364C94"/>
    <w:rsid w:val="003665E8"/>
    <w:rsid w:val="00367CCA"/>
    <w:rsid w:val="00370198"/>
    <w:rsid w:val="003707A2"/>
    <w:rsid w:val="00370A1A"/>
    <w:rsid w:val="00384A71"/>
    <w:rsid w:val="003859ED"/>
    <w:rsid w:val="00387A87"/>
    <w:rsid w:val="0039041F"/>
    <w:rsid w:val="00390807"/>
    <w:rsid w:val="00393B54"/>
    <w:rsid w:val="003948E6"/>
    <w:rsid w:val="003A027D"/>
    <w:rsid w:val="003A028C"/>
    <w:rsid w:val="003A1B09"/>
    <w:rsid w:val="003A26D8"/>
    <w:rsid w:val="003A3F70"/>
    <w:rsid w:val="003A41E7"/>
    <w:rsid w:val="003A492D"/>
    <w:rsid w:val="003A7B28"/>
    <w:rsid w:val="003B1238"/>
    <w:rsid w:val="003B472C"/>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16E9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560E0"/>
    <w:rsid w:val="0046041C"/>
    <w:rsid w:val="004605AF"/>
    <w:rsid w:val="00464B10"/>
    <w:rsid w:val="00474F8D"/>
    <w:rsid w:val="00476225"/>
    <w:rsid w:val="0048192E"/>
    <w:rsid w:val="00483252"/>
    <w:rsid w:val="00483D43"/>
    <w:rsid w:val="00485CF4"/>
    <w:rsid w:val="00487E57"/>
    <w:rsid w:val="0049387D"/>
    <w:rsid w:val="00493E3B"/>
    <w:rsid w:val="004966EF"/>
    <w:rsid w:val="00497654"/>
    <w:rsid w:val="00497859"/>
    <w:rsid w:val="004A7DE2"/>
    <w:rsid w:val="004B38E5"/>
    <w:rsid w:val="004B638C"/>
    <w:rsid w:val="004C1AF5"/>
    <w:rsid w:val="004C435A"/>
    <w:rsid w:val="004D035D"/>
    <w:rsid w:val="004D2F20"/>
    <w:rsid w:val="004D6348"/>
    <w:rsid w:val="004D7ED7"/>
    <w:rsid w:val="004F1E00"/>
    <w:rsid w:val="004F2B8D"/>
    <w:rsid w:val="004F361B"/>
    <w:rsid w:val="00501D28"/>
    <w:rsid w:val="00502280"/>
    <w:rsid w:val="005066B0"/>
    <w:rsid w:val="005072B0"/>
    <w:rsid w:val="00510527"/>
    <w:rsid w:val="00511A8D"/>
    <w:rsid w:val="00520478"/>
    <w:rsid w:val="0052093E"/>
    <w:rsid w:val="00524335"/>
    <w:rsid w:val="00531F1C"/>
    <w:rsid w:val="0053453F"/>
    <w:rsid w:val="00544C3B"/>
    <w:rsid w:val="005459AB"/>
    <w:rsid w:val="00547A85"/>
    <w:rsid w:val="005506A5"/>
    <w:rsid w:val="00550E7D"/>
    <w:rsid w:val="005513FB"/>
    <w:rsid w:val="00551500"/>
    <w:rsid w:val="00557CBB"/>
    <w:rsid w:val="00560062"/>
    <w:rsid w:val="00566497"/>
    <w:rsid w:val="00570682"/>
    <w:rsid w:val="00573CF8"/>
    <w:rsid w:val="0057407B"/>
    <w:rsid w:val="00576E99"/>
    <w:rsid w:val="00583525"/>
    <w:rsid w:val="00590573"/>
    <w:rsid w:val="00590B41"/>
    <w:rsid w:val="00593ECB"/>
    <w:rsid w:val="00594A03"/>
    <w:rsid w:val="00597C83"/>
    <w:rsid w:val="005A27E5"/>
    <w:rsid w:val="005A2815"/>
    <w:rsid w:val="005A58F4"/>
    <w:rsid w:val="005A5D53"/>
    <w:rsid w:val="005B2632"/>
    <w:rsid w:val="005B3071"/>
    <w:rsid w:val="005B4D42"/>
    <w:rsid w:val="005B5406"/>
    <w:rsid w:val="005C17A4"/>
    <w:rsid w:val="005C347F"/>
    <w:rsid w:val="005D0306"/>
    <w:rsid w:val="005D14F6"/>
    <w:rsid w:val="005D182A"/>
    <w:rsid w:val="005D3FE5"/>
    <w:rsid w:val="005D707B"/>
    <w:rsid w:val="005D79E3"/>
    <w:rsid w:val="005E06E4"/>
    <w:rsid w:val="005E381E"/>
    <w:rsid w:val="005E3A7D"/>
    <w:rsid w:val="005E4AB3"/>
    <w:rsid w:val="005E4B95"/>
    <w:rsid w:val="005F0421"/>
    <w:rsid w:val="005F3426"/>
    <w:rsid w:val="005F370A"/>
    <w:rsid w:val="005F49F3"/>
    <w:rsid w:val="00600FD0"/>
    <w:rsid w:val="00612E0C"/>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B7C"/>
    <w:rsid w:val="006711BB"/>
    <w:rsid w:val="00675CF1"/>
    <w:rsid w:val="006763EE"/>
    <w:rsid w:val="006766D1"/>
    <w:rsid w:val="006804DF"/>
    <w:rsid w:val="006A2D1B"/>
    <w:rsid w:val="006A63FE"/>
    <w:rsid w:val="006A756B"/>
    <w:rsid w:val="006B193E"/>
    <w:rsid w:val="006B429B"/>
    <w:rsid w:val="006B52C6"/>
    <w:rsid w:val="006C038A"/>
    <w:rsid w:val="006C1872"/>
    <w:rsid w:val="006C1C37"/>
    <w:rsid w:val="006C7671"/>
    <w:rsid w:val="006D13B6"/>
    <w:rsid w:val="006D3111"/>
    <w:rsid w:val="006D3B89"/>
    <w:rsid w:val="006D4B5D"/>
    <w:rsid w:val="006D654D"/>
    <w:rsid w:val="006D7267"/>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CC"/>
    <w:rsid w:val="00753D53"/>
    <w:rsid w:val="007548A8"/>
    <w:rsid w:val="00766B63"/>
    <w:rsid w:val="00771F91"/>
    <w:rsid w:val="007721A7"/>
    <w:rsid w:val="00775777"/>
    <w:rsid w:val="007763BA"/>
    <w:rsid w:val="00777BF4"/>
    <w:rsid w:val="00777C6E"/>
    <w:rsid w:val="00783F50"/>
    <w:rsid w:val="0078401C"/>
    <w:rsid w:val="007842EC"/>
    <w:rsid w:val="0078487E"/>
    <w:rsid w:val="00785609"/>
    <w:rsid w:val="00786D80"/>
    <w:rsid w:val="0079124E"/>
    <w:rsid w:val="00793B82"/>
    <w:rsid w:val="007A0389"/>
    <w:rsid w:val="007A205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5DDD"/>
    <w:rsid w:val="007F5F99"/>
    <w:rsid w:val="00800E0C"/>
    <w:rsid w:val="00801DD9"/>
    <w:rsid w:val="008050A3"/>
    <w:rsid w:val="0080514E"/>
    <w:rsid w:val="008104AF"/>
    <w:rsid w:val="00812D6A"/>
    <w:rsid w:val="00822FC8"/>
    <w:rsid w:val="00823EE5"/>
    <w:rsid w:val="00830881"/>
    <w:rsid w:val="008356E1"/>
    <w:rsid w:val="008377A0"/>
    <w:rsid w:val="00844E4E"/>
    <w:rsid w:val="0084618A"/>
    <w:rsid w:val="008501B9"/>
    <w:rsid w:val="008503D9"/>
    <w:rsid w:val="00864302"/>
    <w:rsid w:val="00874260"/>
    <w:rsid w:val="00882C94"/>
    <w:rsid w:val="008841DD"/>
    <w:rsid w:val="00885DAF"/>
    <w:rsid w:val="008870D2"/>
    <w:rsid w:val="00887F8B"/>
    <w:rsid w:val="00890BB0"/>
    <w:rsid w:val="008976A8"/>
    <w:rsid w:val="008A1586"/>
    <w:rsid w:val="008A29F0"/>
    <w:rsid w:val="008B3399"/>
    <w:rsid w:val="008C1D5E"/>
    <w:rsid w:val="008C797F"/>
    <w:rsid w:val="008D297D"/>
    <w:rsid w:val="008D2C4D"/>
    <w:rsid w:val="008D3D23"/>
    <w:rsid w:val="008D4E42"/>
    <w:rsid w:val="008E3F55"/>
    <w:rsid w:val="008F5468"/>
    <w:rsid w:val="0090162D"/>
    <w:rsid w:val="0090206E"/>
    <w:rsid w:val="00907749"/>
    <w:rsid w:val="00907A41"/>
    <w:rsid w:val="00912E99"/>
    <w:rsid w:val="00913781"/>
    <w:rsid w:val="009165E3"/>
    <w:rsid w:val="00921907"/>
    <w:rsid w:val="00921EF5"/>
    <w:rsid w:val="00922E6F"/>
    <w:rsid w:val="00923FAA"/>
    <w:rsid w:val="009250E3"/>
    <w:rsid w:val="00937153"/>
    <w:rsid w:val="00940140"/>
    <w:rsid w:val="009422A2"/>
    <w:rsid w:val="00946608"/>
    <w:rsid w:val="00953904"/>
    <w:rsid w:val="00953FAE"/>
    <w:rsid w:val="00955826"/>
    <w:rsid w:val="00956C39"/>
    <w:rsid w:val="009654E5"/>
    <w:rsid w:val="00966CAE"/>
    <w:rsid w:val="009673D3"/>
    <w:rsid w:val="009708C3"/>
    <w:rsid w:val="0098147F"/>
    <w:rsid w:val="0098167B"/>
    <w:rsid w:val="0098798F"/>
    <w:rsid w:val="00987FED"/>
    <w:rsid w:val="00995365"/>
    <w:rsid w:val="00997A5B"/>
    <w:rsid w:val="009A09EA"/>
    <w:rsid w:val="009A2173"/>
    <w:rsid w:val="009A25EA"/>
    <w:rsid w:val="009A7699"/>
    <w:rsid w:val="009A7B23"/>
    <w:rsid w:val="009B3C2B"/>
    <w:rsid w:val="009C0E05"/>
    <w:rsid w:val="009C25EA"/>
    <w:rsid w:val="009C448A"/>
    <w:rsid w:val="009C54A3"/>
    <w:rsid w:val="009C54F2"/>
    <w:rsid w:val="009D3CBA"/>
    <w:rsid w:val="009D5F3D"/>
    <w:rsid w:val="009E1912"/>
    <w:rsid w:val="009E38B2"/>
    <w:rsid w:val="009E4853"/>
    <w:rsid w:val="009F4023"/>
    <w:rsid w:val="009F471B"/>
    <w:rsid w:val="009F7F9F"/>
    <w:rsid w:val="00A022D7"/>
    <w:rsid w:val="00A0369E"/>
    <w:rsid w:val="00A03D8C"/>
    <w:rsid w:val="00A0433B"/>
    <w:rsid w:val="00A054DC"/>
    <w:rsid w:val="00A071D5"/>
    <w:rsid w:val="00A16B56"/>
    <w:rsid w:val="00A201C3"/>
    <w:rsid w:val="00A209B6"/>
    <w:rsid w:val="00A23072"/>
    <w:rsid w:val="00A278B5"/>
    <w:rsid w:val="00A33330"/>
    <w:rsid w:val="00A34B0C"/>
    <w:rsid w:val="00A34C3C"/>
    <w:rsid w:val="00A35675"/>
    <w:rsid w:val="00A3659C"/>
    <w:rsid w:val="00A3679E"/>
    <w:rsid w:val="00A3746F"/>
    <w:rsid w:val="00A441B3"/>
    <w:rsid w:val="00A45AA2"/>
    <w:rsid w:val="00A47EA0"/>
    <w:rsid w:val="00A5011F"/>
    <w:rsid w:val="00A5098B"/>
    <w:rsid w:val="00A51DA4"/>
    <w:rsid w:val="00A520B3"/>
    <w:rsid w:val="00A53627"/>
    <w:rsid w:val="00A55C61"/>
    <w:rsid w:val="00A62C79"/>
    <w:rsid w:val="00A64781"/>
    <w:rsid w:val="00A6649B"/>
    <w:rsid w:val="00A759FB"/>
    <w:rsid w:val="00A76383"/>
    <w:rsid w:val="00A77F6D"/>
    <w:rsid w:val="00A80062"/>
    <w:rsid w:val="00A80C3E"/>
    <w:rsid w:val="00A8109B"/>
    <w:rsid w:val="00A816BC"/>
    <w:rsid w:val="00A83FFA"/>
    <w:rsid w:val="00A91508"/>
    <w:rsid w:val="00A91DA7"/>
    <w:rsid w:val="00A94CF9"/>
    <w:rsid w:val="00AA08AC"/>
    <w:rsid w:val="00AA377F"/>
    <w:rsid w:val="00AA489E"/>
    <w:rsid w:val="00AA4A15"/>
    <w:rsid w:val="00AA5873"/>
    <w:rsid w:val="00AB3CF8"/>
    <w:rsid w:val="00AB721A"/>
    <w:rsid w:val="00AC2909"/>
    <w:rsid w:val="00AC5155"/>
    <w:rsid w:val="00AD07F8"/>
    <w:rsid w:val="00AD3E2C"/>
    <w:rsid w:val="00AD74B5"/>
    <w:rsid w:val="00AE1E63"/>
    <w:rsid w:val="00AE7CC9"/>
    <w:rsid w:val="00AF42EA"/>
    <w:rsid w:val="00B00CE9"/>
    <w:rsid w:val="00B0145F"/>
    <w:rsid w:val="00B01DAE"/>
    <w:rsid w:val="00B0233B"/>
    <w:rsid w:val="00B02641"/>
    <w:rsid w:val="00B06CED"/>
    <w:rsid w:val="00B07CBA"/>
    <w:rsid w:val="00B1259F"/>
    <w:rsid w:val="00B132F8"/>
    <w:rsid w:val="00B17088"/>
    <w:rsid w:val="00B206EE"/>
    <w:rsid w:val="00B20D4E"/>
    <w:rsid w:val="00B21A7D"/>
    <w:rsid w:val="00B21C0C"/>
    <w:rsid w:val="00B32A33"/>
    <w:rsid w:val="00B36115"/>
    <w:rsid w:val="00B36427"/>
    <w:rsid w:val="00B43476"/>
    <w:rsid w:val="00B434D1"/>
    <w:rsid w:val="00B47071"/>
    <w:rsid w:val="00B506D1"/>
    <w:rsid w:val="00B51983"/>
    <w:rsid w:val="00B51B01"/>
    <w:rsid w:val="00B52A71"/>
    <w:rsid w:val="00B54370"/>
    <w:rsid w:val="00B557E8"/>
    <w:rsid w:val="00B558B7"/>
    <w:rsid w:val="00B5600D"/>
    <w:rsid w:val="00B56D06"/>
    <w:rsid w:val="00B61194"/>
    <w:rsid w:val="00B6156F"/>
    <w:rsid w:val="00B72ADD"/>
    <w:rsid w:val="00B77C24"/>
    <w:rsid w:val="00B87660"/>
    <w:rsid w:val="00B92C98"/>
    <w:rsid w:val="00BA14C4"/>
    <w:rsid w:val="00BA2814"/>
    <w:rsid w:val="00BA5D01"/>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6A99"/>
    <w:rsid w:val="00C277BF"/>
    <w:rsid w:val="00C27F5A"/>
    <w:rsid w:val="00C30447"/>
    <w:rsid w:val="00C30FFE"/>
    <w:rsid w:val="00C319BA"/>
    <w:rsid w:val="00C32411"/>
    <w:rsid w:val="00C36586"/>
    <w:rsid w:val="00C40077"/>
    <w:rsid w:val="00C4287B"/>
    <w:rsid w:val="00C42899"/>
    <w:rsid w:val="00C435FA"/>
    <w:rsid w:val="00C43DBC"/>
    <w:rsid w:val="00C476F5"/>
    <w:rsid w:val="00C47CCD"/>
    <w:rsid w:val="00C5272F"/>
    <w:rsid w:val="00C53E8F"/>
    <w:rsid w:val="00C551DC"/>
    <w:rsid w:val="00C56B63"/>
    <w:rsid w:val="00C57E39"/>
    <w:rsid w:val="00C610FE"/>
    <w:rsid w:val="00C72541"/>
    <w:rsid w:val="00C75C45"/>
    <w:rsid w:val="00C866F5"/>
    <w:rsid w:val="00C87892"/>
    <w:rsid w:val="00C91DD3"/>
    <w:rsid w:val="00C92360"/>
    <w:rsid w:val="00C94B0C"/>
    <w:rsid w:val="00C94FB2"/>
    <w:rsid w:val="00C959D5"/>
    <w:rsid w:val="00C95A27"/>
    <w:rsid w:val="00C97339"/>
    <w:rsid w:val="00C97E96"/>
    <w:rsid w:val="00CA216C"/>
    <w:rsid w:val="00CA6DD1"/>
    <w:rsid w:val="00CA7A68"/>
    <w:rsid w:val="00CB0CEF"/>
    <w:rsid w:val="00CB1C27"/>
    <w:rsid w:val="00CB5DBA"/>
    <w:rsid w:val="00CC0B7B"/>
    <w:rsid w:val="00CC52E4"/>
    <w:rsid w:val="00CC7A80"/>
    <w:rsid w:val="00CD177D"/>
    <w:rsid w:val="00CD3221"/>
    <w:rsid w:val="00CD45E5"/>
    <w:rsid w:val="00CD659D"/>
    <w:rsid w:val="00CD78CF"/>
    <w:rsid w:val="00CE10A8"/>
    <w:rsid w:val="00CE17B8"/>
    <w:rsid w:val="00CE1854"/>
    <w:rsid w:val="00CE2E27"/>
    <w:rsid w:val="00CE30B3"/>
    <w:rsid w:val="00CE31C5"/>
    <w:rsid w:val="00CE46C2"/>
    <w:rsid w:val="00CE7116"/>
    <w:rsid w:val="00CF2197"/>
    <w:rsid w:val="00CF396D"/>
    <w:rsid w:val="00D002AC"/>
    <w:rsid w:val="00D02106"/>
    <w:rsid w:val="00D03655"/>
    <w:rsid w:val="00D03F79"/>
    <w:rsid w:val="00D11A94"/>
    <w:rsid w:val="00D12092"/>
    <w:rsid w:val="00D12521"/>
    <w:rsid w:val="00D17650"/>
    <w:rsid w:val="00D20AEA"/>
    <w:rsid w:val="00D24D8C"/>
    <w:rsid w:val="00D26318"/>
    <w:rsid w:val="00D2662C"/>
    <w:rsid w:val="00D31A1F"/>
    <w:rsid w:val="00D321BE"/>
    <w:rsid w:val="00D32723"/>
    <w:rsid w:val="00D367F1"/>
    <w:rsid w:val="00D37F09"/>
    <w:rsid w:val="00D4228C"/>
    <w:rsid w:val="00D44B42"/>
    <w:rsid w:val="00D47CA9"/>
    <w:rsid w:val="00D536BF"/>
    <w:rsid w:val="00D5590C"/>
    <w:rsid w:val="00D562B9"/>
    <w:rsid w:val="00D56A29"/>
    <w:rsid w:val="00D57375"/>
    <w:rsid w:val="00D57605"/>
    <w:rsid w:val="00D643BD"/>
    <w:rsid w:val="00D66A71"/>
    <w:rsid w:val="00D6763B"/>
    <w:rsid w:val="00D679B2"/>
    <w:rsid w:val="00D83636"/>
    <w:rsid w:val="00D85FA3"/>
    <w:rsid w:val="00D8790B"/>
    <w:rsid w:val="00D94BFF"/>
    <w:rsid w:val="00D959B5"/>
    <w:rsid w:val="00D97F13"/>
    <w:rsid w:val="00DA0868"/>
    <w:rsid w:val="00DA1B09"/>
    <w:rsid w:val="00DA7DA4"/>
    <w:rsid w:val="00DB20A0"/>
    <w:rsid w:val="00DB3EA6"/>
    <w:rsid w:val="00DB6CC2"/>
    <w:rsid w:val="00DC16EE"/>
    <w:rsid w:val="00DC1AF8"/>
    <w:rsid w:val="00DC2B04"/>
    <w:rsid w:val="00DC2C01"/>
    <w:rsid w:val="00DC6AAA"/>
    <w:rsid w:val="00DD4DA5"/>
    <w:rsid w:val="00DD7453"/>
    <w:rsid w:val="00DE42D5"/>
    <w:rsid w:val="00DE5604"/>
    <w:rsid w:val="00DE5FA5"/>
    <w:rsid w:val="00E015A2"/>
    <w:rsid w:val="00E10169"/>
    <w:rsid w:val="00E10452"/>
    <w:rsid w:val="00E137EE"/>
    <w:rsid w:val="00E16E07"/>
    <w:rsid w:val="00E21024"/>
    <w:rsid w:val="00E22AEB"/>
    <w:rsid w:val="00E24BA6"/>
    <w:rsid w:val="00E308D3"/>
    <w:rsid w:val="00E3293F"/>
    <w:rsid w:val="00E35A25"/>
    <w:rsid w:val="00E371FC"/>
    <w:rsid w:val="00E375A3"/>
    <w:rsid w:val="00E37DA9"/>
    <w:rsid w:val="00E41C0F"/>
    <w:rsid w:val="00E41F33"/>
    <w:rsid w:val="00E431CD"/>
    <w:rsid w:val="00E470CF"/>
    <w:rsid w:val="00E5487C"/>
    <w:rsid w:val="00E60D75"/>
    <w:rsid w:val="00E6707E"/>
    <w:rsid w:val="00E7285D"/>
    <w:rsid w:val="00E73D07"/>
    <w:rsid w:val="00E75CA4"/>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E07"/>
    <w:rsid w:val="00EB254F"/>
    <w:rsid w:val="00EC2378"/>
    <w:rsid w:val="00EC393F"/>
    <w:rsid w:val="00EC693B"/>
    <w:rsid w:val="00ED3BF1"/>
    <w:rsid w:val="00ED50DD"/>
    <w:rsid w:val="00ED5DA5"/>
    <w:rsid w:val="00EE633D"/>
    <w:rsid w:val="00EF0C99"/>
    <w:rsid w:val="00F030AC"/>
    <w:rsid w:val="00F043A6"/>
    <w:rsid w:val="00F04673"/>
    <w:rsid w:val="00F049A1"/>
    <w:rsid w:val="00F171F4"/>
    <w:rsid w:val="00F17BE0"/>
    <w:rsid w:val="00F2043C"/>
    <w:rsid w:val="00F22587"/>
    <w:rsid w:val="00F24623"/>
    <w:rsid w:val="00F24E2B"/>
    <w:rsid w:val="00F3037A"/>
    <w:rsid w:val="00F474D5"/>
    <w:rsid w:val="00F56705"/>
    <w:rsid w:val="00F6247F"/>
    <w:rsid w:val="00F64B50"/>
    <w:rsid w:val="00F651EC"/>
    <w:rsid w:val="00F6526A"/>
    <w:rsid w:val="00F6657D"/>
    <w:rsid w:val="00F665F6"/>
    <w:rsid w:val="00F67CF6"/>
    <w:rsid w:val="00F75E1D"/>
    <w:rsid w:val="00F766BF"/>
    <w:rsid w:val="00F87977"/>
    <w:rsid w:val="00F95645"/>
    <w:rsid w:val="00F964F4"/>
    <w:rsid w:val="00F96E4F"/>
    <w:rsid w:val="00F97CF7"/>
    <w:rsid w:val="00F97F20"/>
    <w:rsid w:val="00FA02A9"/>
    <w:rsid w:val="00FA5108"/>
    <w:rsid w:val="00FB2C8C"/>
    <w:rsid w:val="00FB4617"/>
    <w:rsid w:val="00FB598E"/>
    <w:rsid w:val="00FD56F9"/>
    <w:rsid w:val="00FE4C78"/>
    <w:rsid w:val="00FE50F6"/>
    <w:rsid w:val="00FE7DC3"/>
    <w:rsid w:val="00FE7E5D"/>
    <w:rsid w:val="00FF10DB"/>
    <w:rsid w:val="00FF1FB7"/>
    <w:rsid w:val="00FF299B"/>
    <w:rsid w:val="00FF717A"/>
    <w:rsid w:val="01E23011"/>
    <w:rsid w:val="02005B8D"/>
    <w:rsid w:val="183101A8"/>
    <w:rsid w:val="1E0C6A8D"/>
    <w:rsid w:val="1EA71413"/>
    <w:rsid w:val="2C7D432D"/>
    <w:rsid w:val="2E6F60A7"/>
    <w:rsid w:val="2F824F50"/>
    <w:rsid w:val="35294EF1"/>
    <w:rsid w:val="3CDB6113"/>
    <w:rsid w:val="3D034A38"/>
    <w:rsid w:val="48F43D65"/>
    <w:rsid w:val="4CDB2104"/>
    <w:rsid w:val="4D1E1FCB"/>
    <w:rsid w:val="60247CDD"/>
    <w:rsid w:val="6B494E0C"/>
    <w:rsid w:val="6BAA3976"/>
    <w:rsid w:val="6F0A08FB"/>
    <w:rsid w:val="7ADF17A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paragraph" w:customStyle="1" w:styleId="30">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1">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32">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3">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6">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8">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9">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0">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4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42">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46">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7">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9">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0">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51">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4">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55">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7">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59">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0">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1">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2">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63">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4">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6">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7">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69">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7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73">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74">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5">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6">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7">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8">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9">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character" w:customStyle="1" w:styleId="80">
    <w:name w:val="f141"/>
    <w:basedOn w:val="23"/>
    <w:qFormat/>
    <w:uiPriority w:val="0"/>
    <w:rPr>
      <w:b/>
      <w:bCs/>
      <w:sz w:val="21"/>
      <w:szCs w:val="21"/>
    </w:rPr>
  </w:style>
  <w:style w:type="character" w:customStyle="1" w:styleId="81">
    <w:name w:val="style4"/>
    <w:basedOn w:val="23"/>
    <w:qFormat/>
    <w:uiPriority w:val="0"/>
  </w:style>
  <w:style w:type="character" w:customStyle="1" w:styleId="82">
    <w:name w:val="hei12b"/>
    <w:basedOn w:val="23"/>
    <w:qFormat/>
    <w:uiPriority w:val="0"/>
  </w:style>
  <w:style w:type="paragraph" w:customStyle="1" w:styleId="83">
    <w:name w:val="Char Char Char Char"/>
    <w:basedOn w:val="1"/>
    <w:qFormat/>
    <w:uiPriority w:val="0"/>
    <w:rPr>
      <w:rFonts w:eastAsia="宋体"/>
      <w:sz w:val="21"/>
    </w:rPr>
  </w:style>
  <w:style w:type="character" w:customStyle="1" w:styleId="84">
    <w:name w:val="style36"/>
    <w:basedOn w:val="23"/>
    <w:qFormat/>
    <w:uiPriority w:val="0"/>
  </w:style>
  <w:style w:type="character" w:customStyle="1" w:styleId="85">
    <w:name w:val="font141"/>
    <w:basedOn w:val="23"/>
    <w:qFormat/>
    <w:uiPriority w:val="0"/>
  </w:style>
  <w:style w:type="character" w:customStyle="1" w:styleId="86">
    <w:name w:val="style31"/>
    <w:basedOn w:val="23"/>
    <w:qFormat/>
    <w:uiPriority w:val="0"/>
    <w:rPr>
      <w:b/>
      <w:bCs/>
      <w:color w:val="A16601"/>
    </w:rPr>
  </w:style>
  <w:style w:type="character" w:customStyle="1" w:styleId="87">
    <w:name w:val="search_highlight2"/>
    <w:basedOn w:val="23"/>
    <w:qFormat/>
    <w:uiPriority w:val="0"/>
    <w:rPr>
      <w:rFonts w:hint="default" w:ascii="Arial" w:hAnsi="Arial" w:cs="Arial"/>
      <w:shd w:val="clear" w:color="auto" w:fill="FFFFB0"/>
    </w:rPr>
  </w:style>
  <w:style w:type="character" w:customStyle="1" w:styleId="88">
    <w:name w:val="dct-tt"/>
    <w:basedOn w:val="23"/>
    <w:qFormat/>
    <w:uiPriority w:val="0"/>
    <w:rPr>
      <w:rFonts w:hint="default" w:ascii="Arial" w:hAnsi="Arial" w:cs="Arial"/>
    </w:rPr>
  </w:style>
  <w:style w:type="paragraph" w:customStyle="1" w:styleId="89">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0">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1">
    <w:name w:val="List Paragraph1"/>
    <w:basedOn w:val="1"/>
    <w:qFormat/>
    <w:uiPriority w:val="0"/>
    <w:pPr>
      <w:ind w:firstLine="420" w:firstLineChars="200"/>
    </w:pPr>
    <w:rPr>
      <w:rFonts w:ascii="Calibri" w:hAnsi="Calibri" w:eastAsia="宋体" w:cs="Calibri"/>
      <w:sz w:val="21"/>
      <w:szCs w:val="21"/>
    </w:rPr>
  </w:style>
  <w:style w:type="paragraph" w:customStyle="1" w:styleId="92">
    <w:name w:val="列出段落1"/>
    <w:basedOn w:val="1"/>
    <w:qFormat/>
    <w:uiPriority w:val="0"/>
    <w:pPr>
      <w:ind w:firstLine="420" w:firstLineChars="200"/>
    </w:pPr>
    <w:rPr>
      <w:rFonts w:ascii="Calibri" w:hAnsi="Calibri" w:eastAsia="宋体" w:cs="Calibri"/>
      <w:sz w:val="21"/>
      <w:szCs w:val="21"/>
    </w:rPr>
  </w:style>
  <w:style w:type="paragraph" w:styleId="93">
    <w:name w:val="List Paragraph"/>
    <w:basedOn w:val="1"/>
    <w:qFormat/>
    <w:uiPriority w:val="34"/>
    <w:pPr>
      <w:widowControl/>
      <w:adjustRightInd w:val="0"/>
      <w:snapToGrid w:val="0"/>
      <w:spacing w:after="200"/>
      <w:ind w:firstLine="420" w:firstLineChars="200"/>
      <w:jc w:val="left"/>
    </w:pPr>
    <w:rPr>
      <w:rFonts w:ascii="Tahoma" w:hAnsi="Tahoma" w:eastAsia="等线"/>
      <w:kern w:val="0"/>
      <w:sz w:val="22"/>
      <w:szCs w:val="22"/>
    </w:rPr>
  </w:style>
  <w:style w:type="character" w:customStyle="1" w:styleId="94">
    <w:name w:val="font41"/>
    <w:basedOn w:val="23"/>
    <w:qFormat/>
    <w:uiPriority w:val="0"/>
    <w:rPr>
      <w:rFonts w:hint="default" w:ascii="Times New Roman" w:hAnsi="Times New Roman" w:cs="Times New Roman"/>
      <w:color w:val="000000"/>
      <w:sz w:val="24"/>
      <w:szCs w:val="24"/>
      <w:u w:val="none"/>
    </w:rPr>
  </w:style>
  <w:style w:type="character" w:customStyle="1" w:styleId="95">
    <w:name w:val="font31"/>
    <w:basedOn w:val="2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10</Pages>
  <Words>3418</Words>
  <Characters>3550</Characters>
  <Lines>56</Lines>
  <Paragraphs>16</Paragraphs>
  <TotalTime>6</TotalTime>
  <ScaleCrop>false</ScaleCrop>
  <LinksUpToDate>false</LinksUpToDate>
  <CharactersWithSpaces>4483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2020-08-21T03:17:00Z</dcterms:created>
  <dc:creator>许慰玲</dc:creator>
  <cp:lastModifiedBy>Dell</cp:lastModifiedBy>
  <cp:lastPrinted>2023-01-10T06:56:00Z</cp:lastPrinted>
  <dcterms:modified xsi:type="dcterms:W3CDTF">2023-01-12T02:56:34Z</dcterms:modified>
  <dc:title>广东省政府采购中心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58B52E04FD6D453BBDDBD168EECBF86E</vt:lpwstr>
  </property>
</Properties>
</file>